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CF" w:rsidRDefault="00411BCF" w:rsidP="00411BCF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  <w:r>
        <w:rPr>
          <w:sz w:val="18"/>
          <w:szCs w:val="18"/>
        </w:rPr>
        <w:br/>
        <w:t>Указом Президента</w:t>
      </w:r>
      <w:r>
        <w:rPr>
          <w:sz w:val="18"/>
          <w:szCs w:val="18"/>
        </w:rPr>
        <w:br/>
        <w:t>Российской Федерации</w:t>
      </w:r>
      <w:r>
        <w:rPr>
          <w:sz w:val="18"/>
          <w:szCs w:val="18"/>
        </w:rPr>
        <w:br/>
        <w:t>от 7 сентября 2010 г. № 1099</w:t>
      </w:r>
    </w:p>
    <w:p w:rsidR="00411BCF" w:rsidRDefault="00411BCF" w:rsidP="00411BCF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Указа Президента РФ</w:t>
      </w:r>
      <w:r>
        <w:rPr>
          <w:sz w:val="16"/>
          <w:szCs w:val="16"/>
        </w:rPr>
        <w:br/>
        <w:t xml:space="preserve">от </w:t>
      </w:r>
      <w:r w:rsidR="00F41C08">
        <w:rPr>
          <w:sz w:val="16"/>
          <w:szCs w:val="16"/>
        </w:rPr>
        <w:t>06.10.</w:t>
      </w:r>
      <w:r>
        <w:rPr>
          <w:sz w:val="16"/>
          <w:szCs w:val="16"/>
        </w:rPr>
        <w:t>20</w:t>
      </w:r>
      <w:r w:rsidR="00F41C08">
        <w:rPr>
          <w:sz w:val="16"/>
          <w:szCs w:val="16"/>
        </w:rPr>
        <w:t>20</w:t>
      </w:r>
      <w:r>
        <w:rPr>
          <w:sz w:val="16"/>
          <w:szCs w:val="16"/>
        </w:rPr>
        <w:t xml:space="preserve"> № </w:t>
      </w:r>
      <w:r w:rsidR="00F41C08">
        <w:rPr>
          <w:sz w:val="16"/>
          <w:szCs w:val="16"/>
        </w:rPr>
        <w:t>616</w:t>
      </w:r>
      <w:r>
        <w:rPr>
          <w:sz w:val="16"/>
          <w:szCs w:val="16"/>
        </w:rPr>
        <w:t>)</w:t>
      </w:r>
    </w:p>
    <w:p w:rsidR="00411BCF" w:rsidRDefault="00411BCF" w:rsidP="00411BCF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411BCF" w:rsidRDefault="00411BCF" w:rsidP="00411BCF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:rsidR="00411BCF" w:rsidRDefault="00411BCF" w:rsidP="00411BCF">
      <w:pPr>
        <w:ind w:left="5670"/>
        <w:jc w:val="center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411BCF" w:rsidRDefault="00411BCF" w:rsidP="00411BCF">
      <w:pPr>
        <w:ind w:left="5670"/>
        <w:jc w:val="center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11BCF" w:rsidRDefault="00411BCF" w:rsidP="00411BCF">
      <w:pPr>
        <w:spacing w:before="120"/>
        <w:ind w:left="5670"/>
        <w:jc w:val="center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государственной награды)</w:t>
      </w:r>
    </w:p>
    <w:p w:rsidR="00411BCF" w:rsidRDefault="00411BCF" w:rsidP="00411BCF">
      <w:pPr>
        <w:ind w:left="5670"/>
        <w:jc w:val="center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411BCF" w:rsidRDefault="00411BCF" w:rsidP="00411BCF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  </w:t>
      </w:r>
    </w:p>
    <w:p w:rsidR="00411BCF" w:rsidRDefault="00411BCF" w:rsidP="00411BCF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имя, отчество  </w:t>
      </w:r>
    </w:p>
    <w:p w:rsidR="00411BCF" w:rsidRDefault="00411BCF" w:rsidP="00411BCF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Должность, место работы  </w:t>
      </w:r>
    </w:p>
    <w:p w:rsidR="00411BCF" w:rsidRDefault="00411BCF" w:rsidP="00411BCF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>
        <w:rPr>
          <w:sz w:val="18"/>
          <w:szCs w:val="18"/>
        </w:rPr>
        <w:br/>
        <w:t>и должности)</w:t>
      </w: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411BCF" w:rsidTr="00716C1B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1BCF" w:rsidRDefault="00411BCF" w:rsidP="00411BCF">
      <w:pPr>
        <w:ind w:left="554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Место рождения  </w:t>
      </w:r>
    </w:p>
    <w:p w:rsidR="00411BCF" w:rsidRDefault="00411BCF" w:rsidP="00411BCF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Федерации, муниципальное образование)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 Образование  </w:t>
      </w:r>
    </w:p>
    <w:p w:rsidR="00411BCF" w:rsidRDefault="00411BCF" w:rsidP="00411BCF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 Ученая степень, ученое звание  </w:t>
      </w:r>
    </w:p>
    <w:p w:rsidR="00411BCF" w:rsidRDefault="00411BCF" w:rsidP="00411BCF">
      <w:pPr>
        <w:pBdr>
          <w:top w:val="single" w:sz="4" w:space="1" w:color="auto"/>
        </w:pBdr>
        <w:ind w:left="3229"/>
        <w:rPr>
          <w:sz w:val="2"/>
          <w:szCs w:val="2"/>
        </w:rPr>
      </w:pPr>
    </w:p>
    <w:p w:rsidR="00411BCF" w:rsidRDefault="00411BCF" w:rsidP="00411BCF">
      <w:pPr>
        <w:spacing w:before="60"/>
        <w:rPr>
          <w:sz w:val="22"/>
          <w:szCs w:val="22"/>
        </w:rPr>
      </w:pPr>
      <w:r>
        <w:rPr>
          <w:sz w:val="22"/>
          <w:szCs w:val="22"/>
        </w:rPr>
        <w:t>8. Какими государственными наградами награжден(а) и даты награждений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11BCF" w:rsidRDefault="00411BCF" w:rsidP="00411BCF">
      <w:pPr>
        <w:rPr>
          <w:sz w:val="22"/>
          <w:szCs w:val="22"/>
        </w:rPr>
      </w:pPr>
      <w:r>
        <w:rPr>
          <w:sz w:val="22"/>
          <w:szCs w:val="22"/>
        </w:rPr>
        <w:t>9. Какими ведомственными, региональными наградами награжден(а) и даты награждений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11BCF" w:rsidRDefault="00411BCF" w:rsidP="00411BCF">
      <w:pPr>
        <w:rPr>
          <w:sz w:val="22"/>
          <w:szCs w:val="22"/>
        </w:rPr>
      </w:pPr>
      <w:r>
        <w:rPr>
          <w:sz w:val="22"/>
          <w:szCs w:val="22"/>
        </w:rPr>
        <w:t xml:space="preserve">10. Домашний адрес  </w:t>
      </w:r>
    </w:p>
    <w:p w:rsidR="00411BCF" w:rsidRDefault="00411BCF" w:rsidP="00411BCF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411BCF" w:rsidTr="00716C1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1BCF" w:rsidRDefault="00411BCF" w:rsidP="00411BCF">
      <w:pPr>
        <w:spacing w:before="120"/>
        <w:ind w:right="3968"/>
        <w:rPr>
          <w:sz w:val="22"/>
          <w:szCs w:val="22"/>
        </w:rPr>
      </w:pPr>
      <w:r>
        <w:rPr>
          <w:sz w:val="22"/>
          <w:szCs w:val="22"/>
        </w:rPr>
        <w:t xml:space="preserve">13. Стаж работы в должности  </w:t>
      </w:r>
    </w:p>
    <w:p w:rsidR="00411BCF" w:rsidRDefault="00411BCF" w:rsidP="00411BCF">
      <w:pPr>
        <w:pBdr>
          <w:top w:val="single" w:sz="4" w:space="1" w:color="auto"/>
        </w:pBdr>
        <w:ind w:left="2920" w:right="3968"/>
        <w:jc w:val="center"/>
        <w:rPr>
          <w:sz w:val="18"/>
          <w:szCs w:val="18"/>
        </w:rPr>
      </w:pPr>
      <w:r>
        <w:rPr>
          <w:sz w:val="18"/>
          <w:szCs w:val="18"/>
        </w:rPr>
        <w:t>(для руководящих работников)</w:t>
      </w:r>
    </w:p>
    <w:p w:rsidR="00411BCF" w:rsidRDefault="00411BCF" w:rsidP="00411BCF">
      <w:pPr>
        <w:pageBreakBefore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 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996"/>
        <w:gridCol w:w="3149"/>
      </w:tblGrid>
      <w:tr w:rsidR="00411BCF" w:rsidTr="009C1332">
        <w:trPr>
          <w:cantSplit/>
          <w:trHeight w:val="397"/>
        </w:trPr>
        <w:tc>
          <w:tcPr>
            <w:tcW w:w="2836" w:type="dxa"/>
            <w:gridSpan w:val="2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мм.гггг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96" w:type="dxa"/>
            <w:vMerge w:val="restart"/>
          </w:tcPr>
          <w:p w:rsidR="00411BCF" w:rsidRPr="009C1332" w:rsidRDefault="00411BCF" w:rsidP="00F41C08">
            <w:pPr>
              <w:jc w:val="center"/>
              <w:rPr>
                <w:sz w:val="22"/>
                <w:szCs w:val="22"/>
              </w:rPr>
            </w:pPr>
            <w:r w:rsidRPr="009C1332">
              <w:rPr>
                <w:sz w:val="22"/>
                <w:szCs w:val="22"/>
              </w:rPr>
              <w:t>Долж</w:t>
            </w:r>
            <w:r w:rsidRPr="009C1332">
              <w:rPr>
                <w:sz w:val="22"/>
                <w:szCs w:val="22"/>
              </w:rPr>
              <w:softHyphen/>
              <w:t>ность с указа</w:t>
            </w:r>
            <w:r w:rsidRPr="009C1332">
              <w:rPr>
                <w:sz w:val="22"/>
                <w:szCs w:val="22"/>
              </w:rPr>
              <w:softHyphen/>
              <w:t>нием назва</w:t>
            </w:r>
            <w:r w:rsidRPr="009C1332">
              <w:rPr>
                <w:sz w:val="22"/>
                <w:szCs w:val="22"/>
              </w:rPr>
              <w:softHyphen/>
              <w:t>ния организации</w:t>
            </w:r>
            <w:r w:rsidR="00F41C08" w:rsidRPr="009C1332">
              <w:rPr>
                <w:sz w:val="22"/>
                <w:szCs w:val="22"/>
              </w:rPr>
              <w:t xml:space="preserve"> </w:t>
            </w:r>
            <w:r w:rsidRPr="009C1332">
              <w:rPr>
                <w:sz w:val="22"/>
                <w:szCs w:val="22"/>
              </w:rPr>
              <w:t>(в соот</w:t>
            </w:r>
            <w:r w:rsidRPr="009C1332">
              <w:rPr>
                <w:sz w:val="22"/>
                <w:szCs w:val="22"/>
              </w:rPr>
              <w:softHyphen/>
              <w:t>вет</w:t>
            </w:r>
            <w:r w:rsidRPr="009C1332">
              <w:rPr>
                <w:sz w:val="22"/>
                <w:szCs w:val="22"/>
              </w:rPr>
              <w:softHyphen/>
              <w:t xml:space="preserve">ствии с записями в </w:t>
            </w:r>
            <w:r w:rsidR="00F41C08" w:rsidRPr="009C1332">
              <w:rPr>
                <w:sz w:val="22"/>
                <w:szCs w:val="22"/>
              </w:rPr>
              <w:t>документах об образовании и (или) о квалификации</w:t>
            </w:r>
            <w:r w:rsidRPr="009C1332">
              <w:rPr>
                <w:sz w:val="22"/>
                <w:szCs w:val="22"/>
              </w:rPr>
              <w:t>, военном билете, трудовой книжке</w:t>
            </w:r>
            <w:r w:rsidR="00F41C08" w:rsidRPr="009C1332">
              <w:rPr>
                <w:sz w:val="22"/>
                <w:szCs w:val="22"/>
              </w:rPr>
              <w:t>, со сведениями о трудовой деятельности</w:t>
            </w:r>
            <w:r w:rsidRPr="009C1332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vMerge w:val="restart"/>
          </w:tcPr>
          <w:p w:rsidR="009C1332" w:rsidRDefault="00411BCF" w:rsidP="009C1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</w:t>
            </w:r>
            <w:r>
              <w:rPr>
                <w:sz w:val="22"/>
                <w:szCs w:val="22"/>
              </w:rPr>
              <w:softHyphen/>
              <w:t>зации</w:t>
            </w:r>
          </w:p>
          <w:p w:rsidR="00411BCF" w:rsidRDefault="00411BCF" w:rsidP="009C1332">
            <w:pPr>
              <w:jc w:val="center"/>
              <w:rPr>
                <w:sz w:val="22"/>
                <w:szCs w:val="22"/>
              </w:rPr>
            </w:pPr>
            <w:r w:rsidRPr="009C1332">
              <w:rPr>
                <w:sz w:val="22"/>
                <w:szCs w:val="22"/>
              </w:rPr>
              <w:t>(факти</w:t>
            </w:r>
            <w:r w:rsidRPr="009C1332">
              <w:rPr>
                <w:sz w:val="22"/>
                <w:szCs w:val="22"/>
              </w:rPr>
              <w:softHyphen/>
              <w:t>ческий, с указа</w:t>
            </w:r>
            <w:r w:rsidRPr="009C1332">
              <w:rPr>
                <w:sz w:val="22"/>
                <w:szCs w:val="22"/>
              </w:rPr>
              <w:softHyphen/>
              <w:t>нием субъекта Россий</w:t>
            </w:r>
            <w:r w:rsidRPr="009C1332">
              <w:rPr>
                <w:sz w:val="22"/>
                <w:szCs w:val="22"/>
              </w:rPr>
              <w:softHyphen/>
              <w:t>ской Федера</w:t>
            </w:r>
            <w:r w:rsidRPr="009C1332">
              <w:rPr>
                <w:sz w:val="22"/>
                <w:szCs w:val="22"/>
              </w:rPr>
              <w:softHyphen/>
              <w:t>ции и муници</w:t>
            </w:r>
            <w:r w:rsidRPr="009C1332">
              <w:rPr>
                <w:sz w:val="22"/>
                <w:szCs w:val="22"/>
              </w:rPr>
              <w:softHyphen/>
              <w:t>паль</w:t>
            </w:r>
            <w:r w:rsidRPr="009C1332">
              <w:rPr>
                <w:sz w:val="22"/>
                <w:szCs w:val="22"/>
              </w:rPr>
              <w:softHyphen/>
              <w:t>ного образо</w:t>
            </w:r>
            <w:r w:rsidRPr="009C1332">
              <w:rPr>
                <w:sz w:val="22"/>
                <w:szCs w:val="22"/>
              </w:rPr>
              <w:softHyphen/>
              <w:t>вания)</w:t>
            </w: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3996" w:type="dxa"/>
            <w:vMerge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vMerge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9C1332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</w:tbl>
    <w:p w:rsidR="00411BCF" w:rsidRDefault="00411BCF" w:rsidP="00411BCF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Сведения в п</w:t>
      </w:r>
      <w:r w:rsidR="00AA1D81">
        <w:rPr>
          <w:sz w:val="22"/>
          <w:szCs w:val="22"/>
        </w:rPr>
        <w:t>унктах</w:t>
      </w:r>
      <w:r>
        <w:rPr>
          <w:sz w:val="22"/>
          <w:szCs w:val="22"/>
        </w:rPr>
        <w:t xml:space="preserve"> 1 – 14 соответствуют данным общегражданского паспорта, трудовой книжки</w:t>
      </w:r>
      <w:r w:rsidR="009C1332">
        <w:rPr>
          <w:sz w:val="22"/>
          <w:szCs w:val="22"/>
        </w:rPr>
        <w:t>, сведениям о трудовой деяте</w:t>
      </w:r>
      <w:bookmarkStart w:id="0" w:name="_GoBack"/>
      <w:bookmarkEnd w:id="0"/>
      <w:r w:rsidR="009C1332">
        <w:rPr>
          <w:sz w:val="22"/>
          <w:szCs w:val="22"/>
        </w:rPr>
        <w:t>льности, а также данным документов об образовании и (или) о квалификации,</w:t>
      </w:r>
      <w:r>
        <w:rPr>
          <w:sz w:val="22"/>
          <w:szCs w:val="22"/>
        </w:rPr>
        <w:t xml:space="preserve"> военного билета.</w:t>
      </w:r>
    </w:p>
    <w:p w:rsidR="00411BCF" w:rsidRDefault="00411BCF" w:rsidP="00411BCF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35"/>
      </w:tblGrid>
      <w:tr w:rsidR="00411BCF" w:rsidTr="00716C1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411BCF" w:rsidRDefault="00411BCF" w:rsidP="00411BCF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499"/>
        <w:gridCol w:w="340"/>
        <w:gridCol w:w="369"/>
        <w:gridCol w:w="2268"/>
        <w:gridCol w:w="4734"/>
      </w:tblGrid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11BCF" w:rsidRDefault="00411BCF" w:rsidP="00411BCF">
      <w:pPr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15. Характеристика с указанием конкретных заслуг представляемого к награждению</w:t>
      </w:r>
    </w:p>
    <w:p w:rsidR="00411BCF" w:rsidRDefault="00411BCF" w:rsidP="00411BCF">
      <w:pPr>
        <w:ind w:firstLine="350"/>
        <w:jc w:val="both"/>
        <w:rPr>
          <w:sz w:val="18"/>
          <w:szCs w:val="18"/>
        </w:rPr>
      </w:pPr>
      <w:r>
        <w:rPr>
          <w:sz w:val="18"/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411BCF" w:rsidRDefault="00411BCF" w:rsidP="00411BCF">
      <w:pPr>
        <w:spacing w:before="240"/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350"/>
        <w:gridCol w:w="1660"/>
        <w:gridCol w:w="3629"/>
      </w:tblGrid>
      <w:tr w:rsidR="00411BCF" w:rsidTr="00716C1B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Кандидатура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награждению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награждаемого)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государственной награды)</w:t>
            </w:r>
          </w:p>
        </w:tc>
      </w:tr>
    </w:tbl>
    <w:p w:rsidR="00411BCF" w:rsidRDefault="00411BC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рекомендована общим собранием коллектива организации, ее совета или собранием участников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526"/>
        <w:gridCol w:w="397"/>
        <w:gridCol w:w="279"/>
        <w:gridCol w:w="1588"/>
        <w:gridCol w:w="340"/>
        <w:gridCol w:w="397"/>
        <w:gridCol w:w="2994"/>
      </w:tblGrid>
      <w:tr w:rsidR="00411BCF" w:rsidTr="00716C1B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11BCF" w:rsidRDefault="00411BCF" w:rsidP="00411BCF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Председательствующий на общем собрании коллектива организации, ее совета или собрании участников</w:t>
            </w:r>
          </w:p>
        </w:tc>
      </w:tr>
      <w:tr w:rsidR="00411BCF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411BCF" w:rsidTr="00716C1B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11BCF" w:rsidRDefault="00411BCF" w:rsidP="00411BCF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11BCF" w:rsidRDefault="00411BCF" w:rsidP="00411BCF">
      <w:pPr>
        <w:spacing w:before="36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11BCF" w:rsidRDefault="00411BCF" w:rsidP="00411BCF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11BCF" w:rsidRDefault="00411BCF" w:rsidP="00411BCF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должностное лицо (руководитель исполнительного органа государственной власти)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11BCF" w:rsidRDefault="00411BCF" w:rsidP="00411BCF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11BCF" w:rsidRDefault="00411BCF" w:rsidP="00411BCF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Полномочный представитель Президента Российской Федерации в федеральном округе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11BCF" w:rsidRDefault="00411BCF" w:rsidP="00411BCF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11BCF" w:rsidRDefault="00411BCF" w:rsidP="00411BCF">
      <w:pPr>
        <w:rPr>
          <w:sz w:val="22"/>
          <w:szCs w:val="22"/>
        </w:rPr>
      </w:pPr>
    </w:p>
    <w:p w:rsidR="00D542F8" w:rsidRPr="00411BCF" w:rsidRDefault="00D542F8">
      <w:pPr>
        <w:rPr>
          <w:sz w:val="28"/>
          <w:szCs w:val="28"/>
        </w:rPr>
      </w:pPr>
    </w:p>
    <w:sectPr w:rsidR="00D542F8" w:rsidRPr="00411BCF">
      <w:pgSz w:w="11907" w:h="16840" w:code="9"/>
      <w:pgMar w:top="737" w:right="851" w:bottom="454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CF"/>
    <w:rsid w:val="00307448"/>
    <w:rsid w:val="00411BCF"/>
    <w:rsid w:val="004877AA"/>
    <w:rsid w:val="009C1332"/>
    <w:rsid w:val="00AA1D81"/>
    <w:rsid w:val="00D542F8"/>
    <w:rsid w:val="00F41C08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Ольга Александровна</dc:creator>
  <cp:lastModifiedBy>Минкульт - Награды</cp:lastModifiedBy>
  <cp:revision>4</cp:revision>
  <cp:lastPrinted>2021-03-25T04:47:00Z</cp:lastPrinted>
  <dcterms:created xsi:type="dcterms:W3CDTF">2021-03-25T04:33:00Z</dcterms:created>
  <dcterms:modified xsi:type="dcterms:W3CDTF">2021-03-25T12:03:00Z</dcterms:modified>
</cp:coreProperties>
</file>