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381408">
        <w:rPr>
          <w:rFonts w:ascii="Liberation Serif" w:hAnsi="Liberation Serif" w:cs="Liberation Serif"/>
          <w:sz w:val="24"/>
          <w:szCs w:val="24"/>
        </w:rPr>
        <w:t>ЗАЯВКА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НА УЧАСТИЕ В КОНКУРСНОМ ОТБОРЕ НА ПРЕДОСТАВЛЕНИЕ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ГОСУДАРСТВЕННОЙ ПОДДЕРЖКИ НА КОНКУРСНОЙ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ОСНОВЕ МУНИЦИПАЛЬНЫМ ОБЩЕДОСТУПНЫМ (ПУБЛИЧНЫМ) БИБЛИОТЕКАМ</w:t>
      </w:r>
      <w:r w:rsidR="00014C7C">
        <w:rPr>
          <w:rFonts w:ascii="Liberation Serif" w:hAnsi="Liberation Serif" w:cs="Liberation Serif"/>
          <w:sz w:val="24"/>
          <w:szCs w:val="24"/>
        </w:rPr>
        <w:t xml:space="preserve"> </w:t>
      </w:r>
      <w:r w:rsidRPr="00381408">
        <w:rPr>
          <w:rFonts w:ascii="Liberation Serif" w:hAnsi="Liberation Serif" w:cs="Liberation Serif"/>
          <w:sz w:val="24"/>
          <w:szCs w:val="24"/>
        </w:rPr>
        <w:t>В СВЕРДЛОВСКОЙ ОБЛАСТИ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1. Муниципальное образование 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 Полное наименование населенного пункта 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3. Статус населенного пункта (городской, сельский) 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4. Количество жителей ______________________________________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5. Учреждение-заявитель: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наименование _______________________________________________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дата создания ______________________________________________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учредитель _________________________________________________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Ф.И.О. руководителя ________________________________________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место нахождения (адрес) 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фактическое место нахождения: 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контактный телефон, факс 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E-</w:t>
      </w:r>
      <w:proofErr w:type="spellStart"/>
      <w:r w:rsidRPr="00381408">
        <w:rPr>
          <w:rFonts w:ascii="Liberation Serif" w:hAnsi="Liberation Serif" w:cs="Liberation Serif"/>
          <w:sz w:val="24"/>
          <w:szCs w:val="24"/>
        </w:rPr>
        <w:t>mail</w:t>
      </w:r>
      <w:proofErr w:type="spellEnd"/>
      <w:r w:rsidRPr="00381408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6. Банковские реквизиты 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7. Заявка имеет следующие обязательные приложения: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1) приложение N 1 - информационно-аналитическая </w:t>
      </w:r>
      <w:hyperlink w:anchor="Par78" w:history="1">
        <w:r w:rsidRPr="00381408">
          <w:rPr>
            <w:rFonts w:ascii="Liberation Serif" w:hAnsi="Liberation Serif" w:cs="Liberation Serif"/>
            <w:color w:val="0000FF"/>
            <w:sz w:val="24"/>
            <w:szCs w:val="24"/>
          </w:rPr>
          <w:t>справка</w:t>
        </w:r>
      </w:hyperlink>
      <w:r w:rsidRPr="00381408">
        <w:rPr>
          <w:rFonts w:ascii="Liberation Serif" w:hAnsi="Liberation Serif" w:cs="Liberation Serif"/>
          <w:sz w:val="24"/>
          <w:szCs w:val="24"/>
        </w:rPr>
        <w:t xml:space="preserve"> о деятельности учреждения;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2) приложение N 2 - копия отчета по </w:t>
      </w:r>
      <w:hyperlink r:id="rId4" w:history="1">
        <w:r w:rsidRPr="00381408">
          <w:rPr>
            <w:rFonts w:ascii="Liberation Serif" w:hAnsi="Liberation Serif" w:cs="Liberation Serif"/>
            <w:color w:val="0000FF"/>
            <w:sz w:val="24"/>
            <w:szCs w:val="24"/>
          </w:rPr>
          <w:t>форме</w:t>
        </w:r>
      </w:hyperlink>
      <w:r w:rsidRPr="00381408">
        <w:rPr>
          <w:rFonts w:ascii="Liberation Serif" w:hAnsi="Liberation Serif" w:cs="Liberation Serif"/>
          <w:sz w:val="24"/>
          <w:szCs w:val="24"/>
        </w:rPr>
        <w:t xml:space="preserve"> государственной статистической отчетности N 6-НК "Сведения об общедоступной (публичной) библиотеке" за предыдущий год;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3) приложение N 3 - </w:t>
      </w:r>
      <w:hyperlink w:anchor="Par124" w:history="1">
        <w:r w:rsidRPr="00381408">
          <w:rPr>
            <w:rFonts w:ascii="Liberation Serif" w:hAnsi="Liberation Serif" w:cs="Liberation Serif"/>
            <w:color w:val="0000FF"/>
            <w:sz w:val="24"/>
            <w:szCs w:val="24"/>
          </w:rPr>
          <w:t>проект</w:t>
        </w:r>
      </w:hyperlink>
      <w:r w:rsidRPr="00381408">
        <w:rPr>
          <w:rFonts w:ascii="Liberation Serif" w:hAnsi="Liberation Serif" w:cs="Liberation Serif"/>
          <w:sz w:val="24"/>
          <w:szCs w:val="24"/>
        </w:rPr>
        <w:t xml:space="preserve"> сметы расходования средств, выделяемых из областного бюджета;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4) копия Устава учреждения, заверенная подписью руководителя и печатью учреждения;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5) выписка из Единого государственного реестра юридических лиц, подтверждающая отсутствие ведения процедуры ликвидации;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6) другие документы и дополнительные материалы (перечислить).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8. Настоящей заявкой подтверждаем, что против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(наименование муниципального учреждения культуры)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не  проводится  процедура  ликвидации,  банкротства,  открытия  конкурсного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производства, деятельность не приостановлена.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9. Настоящей заявкой гарантируем достоверность представленной нами в заявке информации и подтверждаем право Министерства культуры Свердловской области,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10. К настоящей заявке прилагаются документы - всего _____ страниц.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973"/>
        <w:gridCol w:w="1474"/>
      </w:tblGrid>
      <w:tr w:rsidR="00F0332E" w:rsidRPr="00381408" w:rsidTr="008F51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Количество страниц</w:t>
            </w:r>
          </w:p>
        </w:tc>
      </w:tr>
      <w:tr w:rsidR="00F0332E" w:rsidRPr="00381408" w:rsidTr="008F51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332E" w:rsidRPr="00381408" w:rsidTr="008F51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332E" w:rsidRPr="00381408" w:rsidTr="008F51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332E" w:rsidRPr="00381408" w:rsidTr="008F51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332E" w:rsidRPr="00381408" w:rsidTr="008F51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332E" w:rsidRPr="00381408" w:rsidTr="008F51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Подпись руководителя учреждения ___________________ / 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         (подпись)        (расшифровка подписи)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Подпись руководителя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органа местного самоуправления,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осуществляющего полномочия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в сфере культуры                ___________________ / 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         (подпись)        (расшифровка подписи)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М.П.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14C7C" w:rsidRDefault="00014C7C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lastRenderedPageBreak/>
        <w:t xml:space="preserve">Форма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Приложение N 1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к Заявке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                 на участие в конкурсном отборе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ar78"/>
      <w:bookmarkEnd w:id="1"/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ИНФОРМАЦИОННО-АНАЛИТИЧЕСКАЯ СПРАВКА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О ДЕЯТЕЛЬНОСТИ УЧРЕЖДЕНИЯ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1. Краткая информация о достижениях учреждения в предыдущем году ______________________________________________________.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2. Статистические данные о деятельности учреждения за предыдущий год (указываются в соответствии с данными государственной статистической отчетности </w:t>
      </w:r>
      <w:hyperlink r:id="rId5" w:history="1">
        <w:r w:rsidRPr="00381408">
          <w:rPr>
            <w:rFonts w:ascii="Liberation Serif" w:hAnsi="Liberation Serif" w:cs="Liberation Serif"/>
            <w:color w:val="0000FF"/>
            <w:sz w:val="24"/>
            <w:szCs w:val="24"/>
          </w:rPr>
          <w:t>(форма 6-НК))</w:t>
        </w:r>
      </w:hyperlink>
      <w:r w:rsidRPr="00381408">
        <w:rPr>
          <w:rFonts w:ascii="Liberation Serif" w:hAnsi="Liberation Serif" w:cs="Liberation Serif"/>
          <w:sz w:val="24"/>
          <w:szCs w:val="24"/>
        </w:rPr>
        <w:t xml:space="preserve"> в целых числах: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2.1. Число персональных компьютеров - всего _______________,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из них подключенных к сети Интернет _______________________.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2.2. Из числа компьютеров - для пользователей библиотеки 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2.3. Наличие собственного интернет-сайта библиотеки или </w:t>
      </w:r>
      <w:proofErr w:type="spellStart"/>
      <w:r w:rsidRPr="00381408">
        <w:rPr>
          <w:rFonts w:ascii="Liberation Serif" w:hAnsi="Liberation Serif" w:cs="Liberation Serif"/>
          <w:sz w:val="24"/>
          <w:szCs w:val="24"/>
        </w:rPr>
        <w:t>web</w:t>
      </w:r>
      <w:proofErr w:type="spellEnd"/>
      <w:r w:rsidRPr="00381408">
        <w:rPr>
          <w:rFonts w:ascii="Liberation Serif" w:hAnsi="Liberation Serif" w:cs="Liberation Serif"/>
          <w:sz w:val="24"/>
          <w:szCs w:val="24"/>
        </w:rPr>
        <w:t>-страницы (да/нет) ______________________________________________________________.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2.4. Объем библиотечного фонда __________ экземпляров.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2.5. Объем электронного каталога, отражающего фонд библиотеки, ________ записей.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2.6. Количество документов, переведенных в электронную форму (полнотекстовых оцифрованных изданий) __________________________________.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2.7. Число зарегистрированных пользователей ___________ человек.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2.8. Число посещений библиотеки ____________ человек,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в том числе посещений массовых мероприятий ____________ человек.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2.9. Число работников, относящихся к основному персоналу _______ человек,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из них количество работников, имеющих библиотечное образование 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2.10. Общая сумма финансирования учреждения _____________ тыс. рублей,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из них сумма привлеченных внебюджетных средств __________ тыс. рублей.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3. Количество культурно-просветительных мероприятий ________________.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4. Количество учебно-методических мероприятий, проведенных на базе учреждения ____________________________________________________________.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5. Количество клубных объединений _________________________________.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6. Наличие у библиотеки блогов и аккаунтов в социальных сетях (да/нет) 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7. Наличие центра общественного доступа (да/нет) _____________________.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8. Наличие у руководителей и специалистов почетного звания "Заслуженный работник культуры Российской Федерации" или ведомственных наград Министерства культуры Российской Федерации _______________________.</w:t>
      </w: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9. Наличие у руководителя учреждения звания лауреата премии Губернатора Свердловской области или премии Министерства культуры Свердловской области ___________________________________________________.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Подпись руководителя учреждения ___________________ / 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         (подпись)        (расшифровка подписи)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Подпись руководителя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органа местного самоуправления,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осуществляющего полномочия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в сфере культуры                ___________________ / 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         (подпись)        (расшифровка подписи)</w:t>
      </w: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М.П.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Форма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Pr="00381408">
        <w:rPr>
          <w:rFonts w:ascii="Liberation Serif" w:hAnsi="Liberation Serif" w:cs="Liberation Serif"/>
          <w:sz w:val="24"/>
          <w:szCs w:val="24"/>
        </w:rPr>
        <w:t>Приложение N 2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                            к Заявке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                 на участие в конкурсном отборе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2" w:name="Par124"/>
      <w:bookmarkEnd w:id="2"/>
      <w:r w:rsidRPr="00381408">
        <w:rPr>
          <w:rFonts w:ascii="Liberation Serif" w:hAnsi="Liberation Serif" w:cs="Liberation Serif"/>
          <w:sz w:val="24"/>
          <w:szCs w:val="24"/>
        </w:rPr>
        <w:t>ПРОЕКТ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СМЕТЫ РАСХОДОВАНИЯ СРЕДСТВ, ВЫДЕЛЯЕМЫХ ИЗ ОБЛАСТНОГО БЮДЖЕТА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324"/>
        <w:gridCol w:w="1644"/>
      </w:tblGrid>
      <w:tr w:rsidR="00F0332E" w:rsidRPr="00381408" w:rsidTr="008F5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Расчет (обоснование)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Сумма (рублей)</w:t>
            </w:r>
          </w:p>
        </w:tc>
      </w:tr>
      <w:tr w:rsidR="00F0332E" w:rsidRPr="00381408" w:rsidTr="008F5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F0332E" w:rsidRPr="00381408" w:rsidTr="008F5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332E" w:rsidRPr="00381408" w:rsidTr="008F5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332E" w:rsidRPr="00381408" w:rsidTr="008F5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Подпись руководителя учреждения ___________________ / 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         (подпись)        (расшифровка подписи)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Подпись руководителя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органа местного самоуправления,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осуществляющего полномочия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в сфере культуры                ___________________ / 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         (подпись)        (расшифровка подписи)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М.П.</w:t>
      </w:r>
    </w:p>
    <w:p w:rsidR="006C3371" w:rsidRDefault="0086107F"/>
    <w:sectPr w:rsidR="006C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2E"/>
    <w:rsid w:val="00014C7C"/>
    <w:rsid w:val="0056566B"/>
    <w:rsid w:val="007943A4"/>
    <w:rsid w:val="0086107F"/>
    <w:rsid w:val="00F0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15E15-B189-40CA-A1AD-D3077F2F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89BC240DC181CE7378B51E0DF9E6F58A91917CC422B71C9F8C2280DB9250854DE7BF1A5A7CE7AB9F0E06267F70DE4D3430144DD42E3A1F08n5J" TargetMode="External"/><Relationship Id="rId4" Type="http://schemas.openxmlformats.org/officeDocument/2006/relationships/hyperlink" Target="consultantplus://offline/ref=AD89BC240DC181CE7378B51E0DF9E6F58A91917CC422B71C9F8C2280DB9250854DE7BF1A5A7CE7AB9F0E06267F70DE4D3430144DD42E3A1F08n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 Татьяна Николаевна</dc:creator>
  <cp:lastModifiedBy>Кутарев Василий Сергеевич</cp:lastModifiedBy>
  <cp:revision>2</cp:revision>
  <dcterms:created xsi:type="dcterms:W3CDTF">2021-02-02T12:19:00Z</dcterms:created>
  <dcterms:modified xsi:type="dcterms:W3CDTF">2021-02-02T12:19:00Z</dcterms:modified>
</cp:coreProperties>
</file>